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6A" w:rsidRPr="0043286A" w:rsidRDefault="0043286A" w:rsidP="00432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28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Ogłoszenie: ds. księgowości budżetowej oświaty - kandydaci</w:t>
      </w:r>
    </w:p>
    <w:p w:rsidR="0043286A" w:rsidRPr="0043286A" w:rsidRDefault="0043286A" w:rsidP="0043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Pr="00432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Elbląg</w:t>
      </w:r>
    </w:p>
    <w:p w:rsidR="0043286A" w:rsidRPr="0043286A" w:rsidRDefault="0043286A" w:rsidP="0043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etatu: </w:t>
      </w:r>
      <w:r w:rsidRPr="00432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43286A" w:rsidRPr="0043286A" w:rsidRDefault="0043286A" w:rsidP="0043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etatów: </w:t>
      </w:r>
      <w:r w:rsidRPr="00432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43286A" w:rsidRPr="0043286A" w:rsidRDefault="0043286A" w:rsidP="0043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Wydział: </w:t>
      </w:r>
      <w:r w:rsidRPr="004328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Referat </w:t>
      </w:r>
      <w:r w:rsidRPr="00432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Oświaty – Księgowość Oświaty</w:t>
      </w:r>
    </w:p>
    <w:p w:rsidR="0043286A" w:rsidRPr="0043286A" w:rsidRDefault="0043286A" w:rsidP="0043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udostępnienia: </w:t>
      </w:r>
    </w:p>
    <w:p w:rsidR="0043286A" w:rsidRDefault="0043286A" w:rsidP="0043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Ogłoszono dnia: </w:t>
      </w:r>
    </w:p>
    <w:p w:rsidR="00E962B0" w:rsidRDefault="0043286A" w:rsidP="0043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</w:p>
    <w:p w:rsidR="0043286A" w:rsidRPr="0043286A" w:rsidRDefault="0043286A" w:rsidP="0043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ogłoszenia: </w:t>
      </w:r>
    </w:p>
    <w:p w:rsidR="0043286A" w:rsidRDefault="0043286A" w:rsidP="0043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Zlecający: </w:t>
      </w:r>
      <w:r w:rsidRPr="00432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Elbląg</w:t>
      </w:r>
    </w:p>
    <w:p w:rsidR="00731069" w:rsidRDefault="00731069" w:rsidP="00731069">
      <w:pPr>
        <w:pStyle w:val="Nagwek4"/>
      </w:pPr>
      <w:r>
        <w:t>I. Informacje dodatkowe dotyczące kandydatów:</w:t>
      </w:r>
    </w:p>
    <w:p w:rsidR="00731069" w:rsidRPr="00731069" w:rsidRDefault="00731069" w:rsidP="0043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69">
        <w:rPr>
          <w:rStyle w:val="Pogrubienie"/>
          <w:rFonts w:ascii="Times New Roman" w:hAnsi="Times New Roman" w:cs="Times New Roman"/>
          <w:sz w:val="24"/>
          <w:szCs w:val="24"/>
        </w:rPr>
        <w:t>II tura rekrutacji na w/w stanowisko (tj. test i rozmowa kwalifikacyjna) odbędzie się w dniu</w:t>
      </w:r>
      <w:r w:rsidR="00EC3C4E">
        <w:rPr>
          <w:rStyle w:val="Pogrubienie"/>
          <w:rFonts w:ascii="Times New Roman" w:hAnsi="Times New Roman" w:cs="Times New Roman"/>
          <w:sz w:val="24"/>
          <w:szCs w:val="24"/>
        </w:rPr>
        <w:t xml:space="preserve"> 1</w:t>
      </w:r>
      <w:r w:rsidR="00F6723A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731069">
        <w:rPr>
          <w:rStyle w:val="Pogrubienie"/>
          <w:rFonts w:ascii="Times New Roman" w:hAnsi="Times New Roman" w:cs="Times New Roman"/>
          <w:sz w:val="24"/>
          <w:szCs w:val="24"/>
        </w:rPr>
        <w:t xml:space="preserve">  maja  2020 r. o godz. </w:t>
      </w:r>
      <w:r w:rsidR="00F6723A">
        <w:rPr>
          <w:rStyle w:val="Pogrubienie"/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731069">
        <w:rPr>
          <w:rStyle w:val="Pogrubienie"/>
          <w:rFonts w:ascii="Times New Roman" w:hAnsi="Times New Roman" w:cs="Times New Roman"/>
          <w:sz w:val="24"/>
          <w:szCs w:val="24"/>
        </w:rPr>
        <w:t>:00 w siedzibie Urzędu Gminy Elbląg, ul. Browarna 85, 82-300 Elbląg, pokój Nr 1.</w:t>
      </w:r>
    </w:p>
    <w:p w:rsidR="0043286A" w:rsidRPr="0043286A" w:rsidRDefault="0043286A" w:rsidP="00432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Lista kandydatów spełniających wymogi formalne:</w:t>
      </w:r>
    </w:p>
    <w:tbl>
      <w:tblPr>
        <w:tblW w:w="865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a kandydatów spełniających wymogi formalne"/>
      </w:tblPr>
      <w:tblGrid>
        <w:gridCol w:w="746"/>
        <w:gridCol w:w="3345"/>
        <w:gridCol w:w="4560"/>
      </w:tblGrid>
      <w:tr w:rsidR="0043286A" w:rsidRPr="0043286A" w:rsidTr="0043286A">
        <w:trPr>
          <w:trHeight w:val="1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6A" w:rsidRPr="0043286A" w:rsidRDefault="0043286A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3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6A" w:rsidRPr="0043286A" w:rsidRDefault="0043286A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6A" w:rsidRPr="0043286A" w:rsidRDefault="0043286A" w:rsidP="004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zamieszkania</w:t>
            </w:r>
          </w:p>
        </w:tc>
      </w:tr>
      <w:tr w:rsidR="0043286A" w:rsidRPr="0043286A" w:rsidTr="0043286A">
        <w:trPr>
          <w:trHeight w:val="1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6A" w:rsidRPr="0043286A" w:rsidRDefault="0043286A" w:rsidP="0043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6A" w:rsidRPr="0043286A" w:rsidRDefault="00906BC0" w:rsidP="009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6A" w:rsidRPr="0043286A" w:rsidRDefault="00906BC0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Elbląg </w:t>
            </w:r>
          </w:p>
        </w:tc>
      </w:tr>
      <w:tr w:rsidR="0043286A" w:rsidRPr="0043286A" w:rsidTr="0043286A">
        <w:trPr>
          <w:trHeight w:val="1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6A" w:rsidRPr="0043286A" w:rsidRDefault="0043286A" w:rsidP="0043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6A" w:rsidRPr="0043286A" w:rsidRDefault="00906BC0" w:rsidP="0043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Leon77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6A" w:rsidRPr="0043286A" w:rsidRDefault="00D41EAE" w:rsidP="0043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Pasłęk</w:t>
            </w:r>
          </w:p>
        </w:tc>
      </w:tr>
    </w:tbl>
    <w:p w:rsidR="006210D8" w:rsidRPr="0043286A" w:rsidRDefault="006210D8" w:rsidP="0043286A"/>
    <w:sectPr w:rsidR="006210D8" w:rsidRPr="0043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6A"/>
    <w:rsid w:val="0043286A"/>
    <w:rsid w:val="006210D8"/>
    <w:rsid w:val="00731069"/>
    <w:rsid w:val="00906BC0"/>
    <w:rsid w:val="00C66C33"/>
    <w:rsid w:val="00D41EAE"/>
    <w:rsid w:val="00E962B0"/>
    <w:rsid w:val="00EC3C4E"/>
    <w:rsid w:val="00F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32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2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28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28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28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2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32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2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28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28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28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2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Niżnik</dc:creator>
  <cp:lastModifiedBy>OrlowsJad</cp:lastModifiedBy>
  <cp:revision>5</cp:revision>
  <cp:lastPrinted>2020-05-11T13:00:00Z</cp:lastPrinted>
  <dcterms:created xsi:type="dcterms:W3CDTF">2020-05-07T07:39:00Z</dcterms:created>
  <dcterms:modified xsi:type="dcterms:W3CDTF">2020-05-11T13:01:00Z</dcterms:modified>
</cp:coreProperties>
</file>